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 w:rsidRPr="0061569B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61569B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C10F92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>10</w:t>
      </w:r>
      <w:r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10F92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>июн</w:t>
      </w:r>
      <w:r w:rsidR="009314DF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202</w:t>
      </w:r>
      <w:r w:rsidR="00736E70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61569B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61569B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61569B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61569B">
        <w:rPr>
          <w:rFonts w:ascii="Arial Unicode" w:hAnsi="Arial Unicode"/>
          <w:b/>
          <w:lang w:val="ru-RU"/>
        </w:rPr>
        <w:t>«</w:t>
      </w:r>
      <w:r w:rsidR="00987E1A" w:rsidRPr="0061569B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ԱԱԾ-ՏՆՏՎ-ԳՀԾՁԲ-21/1-ՓՈՐՁԱՔՆՆՈՒԹՅՈՒՆ</w:t>
      </w:r>
      <w:r w:rsidRPr="0061569B">
        <w:rPr>
          <w:rFonts w:ascii="Arial Unicode" w:hAnsi="Arial Unicode"/>
          <w:b/>
          <w:lang w:val="ru-RU"/>
        </w:rPr>
        <w:t>»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61569B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ab/>
      </w:r>
      <w:r w:rsidRPr="0061569B">
        <w:rPr>
          <w:rFonts w:ascii="Arial Unicode" w:hAnsi="Arial Unicode"/>
          <w:sz w:val="20"/>
          <w:szCs w:val="20"/>
          <w:lang w:val="af-ZA"/>
        </w:rPr>
        <w:t>1</w:t>
      </w:r>
      <w:r w:rsidRPr="0061569B">
        <w:rPr>
          <w:rFonts w:ascii="Arial Unicode" w:hAnsi="Arial Unicode"/>
          <w:sz w:val="20"/>
          <w:szCs w:val="20"/>
          <w:lang w:val="ru-RU"/>
        </w:rPr>
        <w:t>.З</w:t>
      </w:r>
      <w:r w:rsidRPr="0061569B">
        <w:rPr>
          <w:rFonts w:ascii="Arial Unicode" w:hAnsi="Arial Unicode"/>
          <w:sz w:val="20"/>
          <w:szCs w:val="20"/>
          <w:lang w:val="af-ZA"/>
        </w:rPr>
        <w:t>аказчик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61569B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61569B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 w:rsidRPr="0061569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84773E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>УСЛУГ ПО ЭКСПЕРТИЗЕ ПРОЕКТНЫХ ДОКУМЕНТАЦИЙ</w:t>
      </w:r>
      <w:r w:rsidR="00B0711E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61569B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61569B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61569B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ab/>
      </w:r>
      <w:r w:rsidRPr="0061569B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61569B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61569B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61569B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61569B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61569B">
        <w:rPr>
          <w:rFonts w:ascii="Arial Unicode" w:hAnsi="Arial Unicode"/>
          <w:sz w:val="20"/>
          <w:szCs w:val="20"/>
          <w:lang w:val="ru-RU"/>
        </w:rPr>
        <w:t>.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61569B">
        <w:rPr>
          <w:rFonts w:ascii="Arial Unicode" w:hAnsi="Arial Unicode"/>
          <w:sz w:val="20"/>
          <w:szCs w:val="20"/>
          <w:lang w:val="ru-RU"/>
        </w:rPr>
        <w:t>и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987E1A" w:rsidRPr="0061569B">
        <w:rPr>
          <w:rFonts w:ascii="Arial Unicode" w:hAnsi="Arial Unicode"/>
          <w:sz w:val="20"/>
          <w:szCs w:val="20"/>
          <w:lang w:val="af-ZA"/>
        </w:rPr>
        <w:t>выполнение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</w:t>
      </w:r>
      <w:r w:rsidR="0084773E" w:rsidRPr="0061569B">
        <w:rPr>
          <w:rFonts w:ascii="Arial Unicode" w:hAnsi="Arial Unicode"/>
          <w:b/>
          <w:color w:val="FF0000"/>
          <w:sz w:val="20"/>
          <w:szCs w:val="20"/>
          <w:lang w:val="ru-RU"/>
        </w:rPr>
        <w:t>УСЛУГ ПО ЭКСПЕРТИЗЕ ПРОЕКТНЫХ ДОКУМЕНТАЦИЙ</w:t>
      </w:r>
      <w:r w:rsidR="000D4358" w:rsidRPr="0061569B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61569B">
        <w:rPr>
          <w:rFonts w:ascii="Arial Unicode" w:hAnsi="Arial Unicode"/>
          <w:sz w:val="20"/>
          <w:szCs w:val="20"/>
          <w:lang w:val="ru-RU"/>
        </w:rPr>
        <w:t>,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61569B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61569B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61569B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61569B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61569B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61569B">
        <w:rPr>
          <w:rFonts w:ascii="Arial Unicode" w:hAnsi="Arial Unicode"/>
          <w:sz w:val="20"/>
          <w:szCs w:val="20"/>
          <w:lang w:val="ru-RU"/>
        </w:rPr>
        <w:t>о</w:t>
      </w:r>
      <w:r w:rsidRPr="0061569B">
        <w:rPr>
          <w:rFonts w:ascii="Arial Unicode" w:hAnsi="Arial Unicode"/>
          <w:sz w:val="20"/>
          <w:szCs w:val="20"/>
          <w:lang w:val="af-ZA"/>
        </w:rPr>
        <w:t>м</w:t>
      </w:r>
      <w:r w:rsidRPr="0061569B">
        <w:rPr>
          <w:rFonts w:ascii="Arial Unicode" w:hAnsi="Arial Unicode"/>
          <w:sz w:val="20"/>
          <w:szCs w:val="20"/>
          <w:lang w:val="ru-RU"/>
        </w:rPr>
        <w:t>у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61569B">
        <w:rPr>
          <w:rFonts w:ascii="Arial Unicode" w:hAnsi="Arial Unicode"/>
          <w:sz w:val="20"/>
          <w:szCs w:val="20"/>
          <w:lang w:val="ru-RU"/>
        </w:rPr>
        <w:t>у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61569B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61569B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61569B">
        <w:rPr>
          <w:rFonts w:ascii="Arial Unicode" w:hAnsi="Arial Unicode"/>
          <w:sz w:val="20"/>
          <w:szCs w:val="20"/>
          <w:lang w:val="ru-RU"/>
        </w:rPr>
        <w:t>,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61569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61569B">
        <w:rPr>
          <w:rFonts w:ascii="Arial Unicode" w:hAnsi="Arial Unicode"/>
          <w:sz w:val="20"/>
          <w:szCs w:val="20"/>
          <w:lang w:val="ru-RU"/>
        </w:rPr>
        <w:t>В</w:t>
      </w:r>
      <w:r w:rsidRPr="0061569B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 w:rsidRPr="0061569B">
        <w:rPr>
          <w:rFonts w:ascii="Arial Unicode" w:hAnsi="Arial Unicode"/>
          <w:sz w:val="20"/>
          <w:szCs w:val="20"/>
          <w:lang w:val="ru-RU"/>
        </w:rPr>
        <w:t xml:space="preserve">ЗАПРОСА КОТИРОВОК </w:t>
      </w:r>
      <w:r w:rsidR="00422F5B" w:rsidRPr="0061569B">
        <w:rPr>
          <w:rFonts w:ascii="Arial Unicode" w:hAnsi="Arial Unicode" w:cs="Sylfaen"/>
          <w:sz w:val="20"/>
          <w:szCs w:val="20"/>
          <w:lang w:val="ru-RU"/>
        </w:rPr>
        <w:t>у</w:t>
      </w:r>
      <w:r w:rsidRPr="0061569B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61569B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61569B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af-ZA"/>
        </w:rPr>
        <w:t>7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61569B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61569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61569B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523AA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10F92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18.06.2021</w:t>
      </w:r>
      <w:r w:rsidR="00D879F5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г.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61569B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61569B">
        <w:rPr>
          <w:rFonts w:ascii="Arial Unicode" w:hAnsi="Arial Unicode" w:cs="Sylfaen"/>
          <w:sz w:val="20"/>
          <w:szCs w:val="20"/>
          <w:lang w:val="ru-RU"/>
        </w:rPr>
        <w:t>,</w:t>
      </w:r>
      <w:r w:rsidRPr="0061569B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61569B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61569B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61569B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61569B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61569B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61569B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61569B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523AA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10F92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18.06.2021</w:t>
      </w:r>
      <w:r w:rsidR="00D879F5"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г.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61569B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61569B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61569B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61569B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61569B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61569B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61569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61569B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61569B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lastRenderedPageBreak/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 w:rsidRPr="0061569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</w:t>
      </w:r>
      <w:r w:rsidRPr="0061569B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соответствии сразу же предоставляет приглашение и соответствующую </w:t>
      </w:r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61569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61569B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 w:rsidRPr="0061569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61569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61569B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61569B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61569B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61569B">
        <w:rPr>
          <w:rFonts w:ascii="Arial Unicode" w:hAnsi="Arial Unicode"/>
          <w:sz w:val="20"/>
          <w:szCs w:val="20"/>
          <w:lang w:val="ru-RU"/>
        </w:rPr>
        <w:t>Л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61569B">
        <w:rPr>
          <w:rFonts w:ascii="Arial Unicode" w:hAnsi="Arial Unicode"/>
          <w:sz w:val="20"/>
          <w:szCs w:val="20"/>
          <w:lang w:val="ru-RU"/>
        </w:rPr>
        <w:t>Баба</w:t>
      </w:r>
      <w:r w:rsidRPr="0061569B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61569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61569B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61569B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61569B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61569B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61569B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61569B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61569B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61569B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61569B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61569B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61569B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61569B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 w:rsidRPr="0061569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61569B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61569B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61569B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61569B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61569B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87E1A" w:rsidRPr="0061569B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ԱԱԾ-ՏՆՏՎ-ԳՀԾՁԲ-21/1-ՓՈՐՁԱՔՆՆՈՒԹՅՈՒՆ</w:t>
      </w:r>
      <w:r w:rsidRPr="0061569B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61569B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61569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61569B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61569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61569B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61569B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61569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61569B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61569B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61569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61569B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61569B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61569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61569B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 w:rsidRPr="0061569B">
        <w:rPr>
          <w:rFonts w:ascii="Arial Unicode" w:hAnsi="Arial Unicode"/>
          <w:sz w:val="24"/>
          <w:szCs w:val="24"/>
          <w:lang w:val="ru-RU"/>
        </w:rPr>
        <w:t xml:space="preserve">ЗАПРОСУ КОТИРОВОК </w:t>
      </w:r>
      <w:r w:rsidRPr="0061569B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61569B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87E1A" w:rsidRPr="0061569B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ԱԱԾ-ՏՆՏՎ-ԳՀԾՁԲ-21/1-ՓՈՐՁԱՔՆՆՈՒԹՅՈՒՆ</w:t>
      </w:r>
      <w:r w:rsidRPr="0061569B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61569B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61569B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61569B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61569B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61569B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</w:r>
      <w:r w:rsidRPr="0061569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61569B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61569B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61569B">
        <w:rPr>
          <w:rFonts w:ascii="Arial Unicode" w:hAnsi="Arial Unicode" w:cs="Sylfaen"/>
          <w:sz w:val="20"/>
          <w:szCs w:val="20"/>
          <w:lang w:val="ru-RU"/>
        </w:rPr>
        <w:tab/>
      </w:r>
      <w:r w:rsidRPr="0061569B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61569B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М.П.</w:t>
      </w:r>
      <w:r w:rsidRPr="0061569B">
        <w:rPr>
          <w:rFonts w:ascii="Arial Unicode" w:hAnsi="Arial Unicode" w:cs="Arial"/>
          <w:sz w:val="20"/>
          <w:szCs w:val="20"/>
          <w:lang w:val="hy-AM"/>
        </w:rPr>
        <w:t>.</w:t>
      </w:r>
      <w:r w:rsidRPr="0061569B">
        <w:rPr>
          <w:rFonts w:ascii="Arial Unicode" w:hAnsi="Arial Unicode" w:cs="Arial"/>
          <w:sz w:val="20"/>
          <w:szCs w:val="20"/>
          <w:lang w:val="hy-AM"/>
        </w:rPr>
        <w:tab/>
      </w:r>
      <w:r w:rsidRPr="0061569B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61569B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61569B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61569B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61569B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61569B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 w:rsidRPr="0061569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61569B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61569B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61569B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61569B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61569B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87E1A" w:rsidRPr="0061569B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ԱԱԾ-ՏՆՏՎ-ԳՀԾՁԲ-21/1-ՓՈՐՁԱՔՆՆՈՒԹՅՈՒՆ</w:t>
      </w:r>
      <w:r w:rsidRPr="0061569B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61569B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61569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61569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61569B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61569B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61569B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61569B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61569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61569B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61569B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61569B">
        <w:rPr>
          <w:rFonts w:ascii="Arial Unicode" w:hAnsi="Arial Unicode" w:cs="Sylfaen"/>
          <w:sz w:val="24"/>
          <w:szCs w:val="24"/>
          <w:lang w:val="ru-RU"/>
        </w:rPr>
        <w:t>,</w:t>
      </w:r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61569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61569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61569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61569B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61569B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61569B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Pr="0061569B">
        <w:rPr>
          <w:rFonts w:ascii="Arial Unicode" w:hAnsi="Arial Unicode" w:cs="Sylfaen"/>
          <w:sz w:val="24"/>
          <w:szCs w:val="24"/>
          <w:lang w:val="ru-RU"/>
        </w:rPr>
        <w:t>нижеупомянуты</w:t>
      </w:r>
      <w:r w:rsidR="00987E1A" w:rsidRPr="0061569B">
        <w:rPr>
          <w:rFonts w:ascii="Arial Unicode" w:hAnsi="Arial Unicode" w:cs="Sylfaen"/>
          <w:sz w:val="24"/>
          <w:szCs w:val="24"/>
          <w:lang w:val="ru-RU"/>
        </w:rPr>
        <w:t>е услуги</w:t>
      </w:r>
      <w:r w:rsidRPr="0061569B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61569B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61569B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61569B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61569B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61569B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61569B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61569B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61569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61569B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61569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61569B" w:rsidTr="006165B8">
        <w:trPr>
          <w:trHeight w:val="233"/>
        </w:trPr>
        <w:tc>
          <w:tcPr>
            <w:tcW w:w="1581" w:type="dxa"/>
            <w:vAlign w:val="center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61569B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61569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61569B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61569B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61569B">
        <w:rPr>
          <w:rFonts w:ascii="Arial Unicode" w:hAnsi="Arial Unicode" w:cs="Sylfaen"/>
          <w:sz w:val="20"/>
          <w:szCs w:val="20"/>
          <w:lang w:val="ru-RU"/>
        </w:rPr>
        <w:tab/>
      </w:r>
      <w:r w:rsidRPr="0061569B">
        <w:rPr>
          <w:rFonts w:ascii="Arial Unicode" w:hAnsi="Arial Unicode" w:cs="Sylfaen"/>
          <w:sz w:val="20"/>
          <w:szCs w:val="20"/>
          <w:lang w:val="ru-RU"/>
        </w:rPr>
        <w:tab/>
      </w:r>
      <w:r w:rsidRPr="0061569B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61569B">
        <w:rPr>
          <w:rFonts w:ascii="Arial Unicode" w:hAnsi="Arial Unicode" w:cs="Sylfaen"/>
          <w:sz w:val="20"/>
          <w:szCs w:val="20"/>
          <w:lang w:val="ru-RU"/>
        </w:rPr>
        <w:t>М.П.</w:t>
      </w:r>
      <w:r w:rsidRPr="0061569B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22044B"/>
    <w:rsid w:val="00256ED6"/>
    <w:rsid w:val="002972DE"/>
    <w:rsid w:val="00370A40"/>
    <w:rsid w:val="00422F5B"/>
    <w:rsid w:val="00440C0E"/>
    <w:rsid w:val="004523AA"/>
    <w:rsid w:val="00453C91"/>
    <w:rsid w:val="00455E95"/>
    <w:rsid w:val="004E1FDD"/>
    <w:rsid w:val="004E4CCE"/>
    <w:rsid w:val="004F77AE"/>
    <w:rsid w:val="00521A85"/>
    <w:rsid w:val="005323F0"/>
    <w:rsid w:val="005616F7"/>
    <w:rsid w:val="005B1E43"/>
    <w:rsid w:val="0060227C"/>
    <w:rsid w:val="0061569B"/>
    <w:rsid w:val="00621F66"/>
    <w:rsid w:val="00653BE7"/>
    <w:rsid w:val="006C6172"/>
    <w:rsid w:val="00736E70"/>
    <w:rsid w:val="00747914"/>
    <w:rsid w:val="007E5AE3"/>
    <w:rsid w:val="0083763C"/>
    <w:rsid w:val="0084773E"/>
    <w:rsid w:val="009314DF"/>
    <w:rsid w:val="00966DE5"/>
    <w:rsid w:val="00970B9C"/>
    <w:rsid w:val="00987E1A"/>
    <w:rsid w:val="009A5610"/>
    <w:rsid w:val="009A6AA9"/>
    <w:rsid w:val="00A34E23"/>
    <w:rsid w:val="00A47158"/>
    <w:rsid w:val="00A944C8"/>
    <w:rsid w:val="00AA5260"/>
    <w:rsid w:val="00AC1887"/>
    <w:rsid w:val="00AC7566"/>
    <w:rsid w:val="00B0711E"/>
    <w:rsid w:val="00C10F92"/>
    <w:rsid w:val="00C363DB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162E1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26</cp:revision>
  <cp:lastPrinted>2021-06-10T06:35:00Z</cp:lastPrinted>
  <dcterms:created xsi:type="dcterms:W3CDTF">2019-06-20T08:10:00Z</dcterms:created>
  <dcterms:modified xsi:type="dcterms:W3CDTF">2021-06-10T06:42:00Z</dcterms:modified>
</cp:coreProperties>
</file>